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01" w:rsidRPr="004E3501" w:rsidRDefault="004E3501" w:rsidP="004E3501">
      <w:pPr>
        <w:jc w:val="center"/>
        <w:rPr>
          <w:rFonts w:ascii="Monotype Corsiva" w:hAnsi="Monotype Corsiva" w:cs="Times New Roman"/>
          <w:b/>
          <w:color w:val="00B050"/>
          <w:sz w:val="48"/>
          <w:szCs w:val="28"/>
        </w:rPr>
      </w:pPr>
      <w:r w:rsidRPr="004E3501">
        <w:rPr>
          <w:rFonts w:ascii="Monotype Corsiva" w:hAnsi="Monotype Corsiva" w:cs="Times New Roman"/>
          <w:b/>
          <w:color w:val="00B050"/>
          <w:sz w:val="48"/>
          <w:szCs w:val="28"/>
        </w:rPr>
        <w:t>«ОСТОРОЖНО ГРИБЫ»</w:t>
      </w:r>
    </w:p>
    <w:p w:rsidR="004E3501" w:rsidRDefault="004E3501" w:rsidP="004E3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4E3501" w:rsidRPr="001002F5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Ростовской области ежегодно  </w:t>
      </w:r>
      <w:r w:rsidRPr="001002F5">
        <w:rPr>
          <w:rFonts w:ascii="Times New Roman" w:hAnsi="Times New Roman" w:cs="Times New Roman"/>
          <w:sz w:val="28"/>
          <w:szCs w:val="28"/>
        </w:rPr>
        <w:t>регистрируютс</w:t>
      </w:r>
      <w:r>
        <w:rPr>
          <w:rFonts w:ascii="Times New Roman" w:hAnsi="Times New Roman" w:cs="Times New Roman"/>
          <w:sz w:val="28"/>
          <w:szCs w:val="28"/>
        </w:rPr>
        <w:t xml:space="preserve">я случаи острых отравлений  </w:t>
      </w:r>
      <w:r w:rsidRPr="001002F5">
        <w:rPr>
          <w:rFonts w:ascii="Times New Roman" w:hAnsi="Times New Roman" w:cs="Times New Roman"/>
          <w:sz w:val="28"/>
          <w:szCs w:val="28"/>
        </w:rPr>
        <w:t>грибами, пик которых приходится на начало и середину осени. За</w:t>
      </w:r>
      <w:r>
        <w:rPr>
          <w:rFonts w:ascii="Times New Roman" w:hAnsi="Times New Roman" w:cs="Times New Roman"/>
          <w:sz w:val="28"/>
          <w:szCs w:val="28"/>
        </w:rPr>
        <w:t xml:space="preserve"> последнее время отмечается  </w:t>
      </w:r>
      <w:r w:rsidRPr="001002F5">
        <w:rPr>
          <w:rFonts w:ascii="Times New Roman" w:hAnsi="Times New Roman" w:cs="Times New Roman"/>
          <w:sz w:val="28"/>
          <w:szCs w:val="28"/>
        </w:rPr>
        <w:t>высокое число отра</w:t>
      </w:r>
      <w:r>
        <w:rPr>
          <w:rFonts w:ascii="Times New Roman" w:hAnsi="Times New Roman" w:cs="Times New Roman"/>
          <w:sz w:val="28"/>
          <w:szCs w:val="28"/>
        </w:rPr>
        <w:t xml:space="preserve">влений условно-съедобными и </w:t>
      </w:r>
      <w:r w:rsidRPr="001002F5">
        <w:rPr>
          <w:rFonts w:ascii="Times New Roman" w:hAnsi="Times New Roman" w:cs="Times New Roman"/>
          <w:sz w:val="28"/>
          <w:szCs w:val="28"/>
        </w:rPr>
        <w:t>ядовитыми гриб</w:t>
      </w:r>
      <w:r>
        <w:rPr>
          <w:rFonts w:ascii="Times New Roman" w:hAnsi="Times New Roman" w:cs="Times New Roman"/>
          <w:sz w:val="28"/>
          <w:szCs w:val="28"/>
        </w:rPr>
        <w:t>ами, в том числе с летальным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3501" w:rsidRDefault="004E3501" w:rsidP="004E3501">
      <w:pPr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Основная прич</w:t>
      </w:r>
      <w:r>
        <w:rPr>
          <w:rFonts w:ascii="Times New Roman" w:hAnsi="Times New Roman" w:cs="Times New Roman"/>
          <w:sz w:val="28"/>
          <w:szCs w:val="28"/>
        </w:rPr>
        <w:t xml:space="preserve">ина этих отравлений - низкая t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осведомленност</w:t>
      </w:r>
      <w:r>
        <w:rPr>
          <w:rFonts w:ascii="Times New Roman" w:hAnsi="Times New Roman" w:cs="Times New Roman"/>
          <w:sz w:val="28"/>
          <w:szCs w:val="28"/>
        </w:rPr>
        <w:t xml:space="preserve">ь населения о съедобных и  </w:t>
      </w:r>
      <w:r w:rsidRPr="001002F5">
        <w:rPr>
          <w:rFonts w:ascii="Times New Roman" w:hAnsi="Times New Roman" w:cs="Times New Roman"/>
          <w:sz w:val="28"/>
          <w:szCs w:val="28"/>
        </w:rPr>
        <w:t>несъедобных гриб</w:t>
      </w:r>
      <w:r>
        <w:rPr>
          <w:rFonts w:ascii="Times New Roman" w:hAnsi="Times New Roman" w:cs="Times New Roman"/>
          <w:sz w:val="28"/>
          <w:szCs w:val="28"/>
        </w:rPr>
        <w:t xml:space="preserve">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Отравление грибами могут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вызывать собст</w:t>
      </w:r>
      <w:r>
        <w:rPr>
          <w:rFonts w:ascii="Times New Roman" w:hAnsi="Times New Roman" w:cs="Times New Roman"/>
          <w:sz w:val="28"/>
          <w:szCs w:val="28"/>
        </w:rPr>
        <w:t xml:space="preserve">венно ядовитые грибы (бледная </w:t>
      </w:r>
      <w:r w:rsidRPr="001002F5">
        <w:rPr>
          <w:rFonts w:ascii="Times New Roman" w:hAnsi="Times New Roman" w:cs="Times New Roman"/>
          <w:sz w:val="28"/>
          <w:szCs w:val="28"/>
        </w:rPr>
        <w:t>поганка, мухоморы, ложные опята), условно съедобные грибы (дождевики, сморчки, строчки)</w:t>
      </w:r>
      <w:r>
        <w:rPr>
          <w:rFonts w:ascii="Times New Roman" w:hAnsi="Times New Roman" w:cs="Times New Roman"/>
          <w:sz w:val="28"/>
          <w:szCs w:val="28"/>
        </w:rPr>
        <w:t xml:space="preserve">, и даже съедобные грибы (в </w:t>
      </w:r>
      <w:r w:rsidRPr="001002F5">
        <w:rPr>
          <w:rFonts w:ascii="Times New Roman" w:hAnsi="Times New Roman" w:cs="Times New Roman"/>
          <w:sz w:val="28"/>
          <w:szCs w:val="28"/>
        </w:rPr>
        <w:t>результате нарушения технологии приготовления гри</w:t>
      </w:r>
      <w:r>
        <w:rPr>
          <w:rFonts w:ascii="Times New Roman" w:hAnsi="Times New Roman" w:cs="Times New Roman"/>
          <w:sz w:val="28"/>
          <w:szCs w:val="28"/>
        </w:rPr>
        <w:t xml:space="preserve">бов, при разложении белков в  «старых» грибах). </w:t>
      </w:r>
      <w:proofErr w:type="gramEnd"/>
    </w:p>
    <w:p w:rsidR="004E3501" w:rsidRPr="001002F5" w:rsidRDefault="004E3501" w:rsidP="004E3501">
      <w:pPr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Чтобы избежать отравления, надо хорошо знат</w:t>
      </w:r>
      <w:r>
        <w:rPr>
          <w:rFonts w:ascii="Times New Roman" w:hAnsi="Times New Roman" w:cs="Times New Roman"/>
          <w:sz w:val="28"/>
          <w:szCs w:val="28"/>
        </w:rPr>
        <w:t xml:space="preserve">ь основные признаки ядовитых и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несъедобных грибов и придерживаться правила - никогда не употреблять в пищу </w:t>
      </w:r>
      <w:r>
        <w:rPr>
          <w:rFonts w:ascii="Times New Roman" w:hAnsi="Times New Roman" w:cs="Times New Roman"/>
          <w:sz w:val="28"/>
          <w:szCs w:val="28"/>
        </w:rPr>
        <w:t xml:space="preserve">неизвестные грибы. </w:t>
      </w:r>
    </w:p>
    <w:p w:rsidR="004E3501" w:rsidRDefault="004E3501" w:rsidP="004E3501">
      <w:pPr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Кроме того, нужно иметь представление и о признак</w:t>
      </w:r>
      <w:r>
        <w:rPr>
          <w:rFonts w:ascii="Times New Roman" w:hAnsi="Times New Roman" w:cs="Times New Roman"/>
          <w:sz w:val="28"/>
          <w:szCs w:val="28"/>
        </w:rPr>
        <w:t xml:space="preserve">ах отравления, о свойствах  грибных ядов. </w:t>
      </w:r>
    </w:p>
    <w:p w:rsidR="004E3501" w:rsidRPr="001002F5" w:rsidRDefault="004E3501" w:rsidP="004E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Знайте! </w:t>
      </w:r>
      <w:r w:rsidRPr="001002F5">
        <w:rPr>
          <w:rFonts w:ascii="Times New Roman" w:hAnsi="Times New Roman" w:cs="Times New Roman"/>
          <w:sz w:val="28"/>
          <w:szCs w:val="28"/>
        </w:rPr>
        <w:t>Как правило, отравление происходит я</w:t>
      </w:r>
      <w:r>
        <w:rPr>
          <w:rFonts w:ascii="Times New Roman" w:hAnsi="Times New Roman" w:cs="Times New Roman"/>
          <w:sz w:val="28"/>
          <w:szCs w:val="28"/>
        </w:rPr>
        <w:t xml:space="preserve">довитыми грибами, в которых </w:t>
      </w:r>
      <w:r w:rsidRPr="001002F5">
        <w:rPr>
          <w:rFonts w:ascii="Times New Roman" w:hAnsi="Times New Roman" w:cs="Times New Roman"/>
          <w:sz w:val="28"/>
          <w:szCs w:val="28"/>
        </w:rPr>
        <w:t>содержатся токсины и алкалоиды. Удельный вес эти</w:t>
      </w:r>
      <w:r>
        <w:rPr>
          <w:rFonts w:ascii="Times New Roman" w:hAnsi="Times New Roman" w:cs="Times New Roman"/>
          <w:sz w:val="28"/>
          <w:szCs w:val="28"/>
        </w:rPr>
        <w:t>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ибах зависит от </w:t>
      </w:r>
      <w:r w:rsidRPr="001002F5">
        <w:rPr>
          <w:rFonts w:ascii="Times New Roman" w:hAnsi="Times New Roman" w:cs="Times New Roman"/>
          <w:sz w:val="28"/>
          <w:szCs w:val="28"/>
        </w:rPr>
        <w:t>места произрастания и погодных условий. В больши</w:t>
      </w:r>
      <w:r>
        <w:rPr>
          <w:rFonts w:ascii="Times New Roman" w:hAnsi="Times New Roman" w:cs="Times New Roman"/>
          <w:sz w:val="28"/>
          <w:szCs w:val="28"/>
        </w:rPr>
        <w:t xml:space="preserve">нстве случаев сушка, засолка, </w:t>
      </w:r>
      <w:r w:rsidRPr="001002F5">
        <w:rPr>
          <w:rFonts w:ascii="Times New Roman" w:hAnsi="Times New Roman" w:cs="Times New Roman"/>
          <w:sz w:val="28"/>
          <w:szCs w:val="28"/>
        </w:rPr>
        <w:t xml:space="preserve">маринование, тепловая обработка не разрушают яд. </w:t>
      </w:r>
      <w:r>
        <w:rPr>
          <w:rFonts w:ascii="Times New Roman" w:hAnsi="Times New Roman" w:cs="Times New Roman"/>
          <w:sz w:val="28"/>
          <w:szCs w:val="28"/>
        </w:rPr>
        <w:t xml:space="preserve">Так же отравление происходит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от неумелого приготовления условно съедобных грибов (сморчков, стручков, ^ а волнушек, рядовок и т.д.). Но можно отравиться и </w:t>
      </w:r>
      <w:r>
        <w:rPr>
          <w:rFonts w:ascii="Times New Roman" w:hAnsi="Times New Roman" w:cs="Times New Roman"/>
          <w:sz w:val="28"/>
          <w:szCs w:val="28"/>
        </w:rPr>
        <w:t xml:space="preserve">съедобными грибами, если они </w:t>
      </w:r>
      <w:r w:rsidRPr="001002F5">
        <w:rPr>
          <w:rFonts w:ascii="Times New Roman" w:hAnsi="Times New Roman" w:cs="Times New Roman"/>
          <w:sz w:val="28"/>
          <w:szCs w:val="28"/>
        </w:rPr>
        <w:t xml:space="preserve"> старые, плесневые, покрытые слизью, длительно </w:t>
      </w:r>
      <w:r>
        <w:rPr>
          <w:rFonts w:ascii="Times New Roman" w:hAnsi="Times New Roman" w:cs="Times New Roman"/>
          <w:sz w:val="28"/>
          <w:szCs w:val="28"/>
        </w:rPr>
        <w:t xml:space="preserve">хранимые. Поэтому пригодны в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пищу только свежие, </w:t>
      </w:r>
      <w:r>
        <w:rPr>
          <w:rFonts w:ascii="Times New Roman" w:hAnsi="Times New Roman" w:cs="Times New Roman"/>
          <w:sz w:val="28"/>
          <w:szCs w:val="28"/>
        </w:rPr>
        <w:t xml:space="preserve">неиспорченные съедобные грибы. </w:t>
      </w:r>
    </w:p>
    <w:p w:rsidR="004E3501" w:rsidRPr="004E3501" w:rsidRDefault="004E3501" w:rsidP="004E3501">
      <w:pPr>
        <w:jc w:val="center"/>
        <w:rPr>
          <w:rFonts w:ascii="Times New Roman" w:hAnsi="Times New Roman" w:cs="Times New Roman"/>
          <w:b/>
          <w:color w:val="005024"/>
          <w:sz w:val="28"/>
          <w:szCs w:val="28"/>
        </w:rPr>
      </w:pPr>
      <w:r w:rsidRPr="004E3501">
        <w:rPr>
          <w:rFonts w:ascii="Times New Roman" w:hAnsi="Times New Roman" w:cs="Times New Roman"/>
          <w:b/>
          <w:color w:val="005024"/>
          <w:sz w:val="28"/>
          <w:szCs w:val="28"/>
        </w:rPr>
        <w:t>Симптомы отравления:</w:t>
      </w:r>
    </w:p>
    <w:p w:rsidR="004E3501" w:rsidRPr="001002F5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 xml:space="preserve"> Первые признаки заметны уже через</w:t>
      </w:r>
      <w:r>
        <w:rPr>
          <w:rFonts w:ascii="Times New Roman" w:hAnsi="Times New Roman" w:cs="Times New Roman"/>
          <w:sz w:val="28"/>
          <w:szCs w:val="28"/>
        </w:rPr>
        <w:t xml:space="preserve"> несколько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2F5">
        <w:rPr>
          <w:rFonts w:ascii="Times New Roman" w:hAnsi="Times New Roman" w:cs="Times New Roman"/>
          <w:sz w:val="28"/>
          <w:szCs w:val="28"/>
        </w:rPr>
        <w:t xml:space="preserve"> На фоне быстро на</w:t>
      </w:r>
      <w:r>
        <w:rPr>
          <w:rFonts w:ascii="Times New Roman" w:hAnsi="Times New Roman" w:cs="Times New Roman"/>
          <w:sz w:val="28"/>
          <w:szCs w:val="28"/>
        </w:rPr>
        <w:t xml:space="preserve">растающей слабости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появляются слюнот</w:t>
      </w:r>
      <w:r>
        <w:rPr>
          <w:rFonts w:ascii="Times New Roman" w:hAnsi="Times New Roman" w:cs="Times New Roman"/>
          <w:sz w:val="28"/>
          <w:szCs w:val="28"/>
        </w:rPr>
        <w:t xml:space="preserve">ечение, тошнота, мучительная </w:t>
      </w:r>
      <w:r w:rsidRPr="001002F5">
        <w:rPr>
          <w:rFonts w:ascii="Times New Roman" w:hAnsi="Times New Roman" w:cs="Times New Roman"/>
          <w:sz w:val="28"/>
          <w:szCs w:val="28"/>
        </w:rPr>
        <w:t xml:space="preserve"> многократная рвота, головн</w:t>
      </w:r>
      <w:r>
        <w:rPr>
          <w:rFonts w:ascii="Times New Roman" w:hAnsi="Times New Roman" w:cs="Times New Roman"/>
          <w:sz w:val="28"/>
          <w:szCs w:val="28"/>
        </w:rPr>
        <w:t xml:space="preserve">ая боль, головокружение. </w:t>
      </w:r>
      <w:r w:rsidRPr="001002F5">
        <w:rPr>
          <w:rFonts w:ascii="Times New Roman" w:hAnsi="Times New Roman" w:cs="Times New Roman"/>
          <w:sz w:val="28"/>
          <w:szCs w:val="28"/>
        </w:rPr>
        <w:t>Вскоре возникает диарея (час</w:t>
      </w:r>
      <w:r>
        <w:rPr>
          <w:rFonts w:ascii="Times New Roman" w:hAnsi="Times New Roman" w:cs="Times New Roman"/>
          <w:sz w:val="28"/>
          <w:szCs w:val="28"/>
        </w:rPr>
        <w:t xml:space="preserve">то кровавая) и признаки </w:t>
      </w:r>
      <w:r w:rsidRPr="001002F5">
        <w:rPr>
          <w:rFonts w:ascii="Times New Roman" w:hAnsi="Times New Roman" w:cs="Times New Roman"/>
          <w:sz w:val="28"/>
          <w:szCs w:val="28"/>
        </w:rPr>
        <w:t>поражения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: расстройство зрения, бред, </w:t>
      </w:r>
      <w:r w:rsidRPr="001002F5">
        <w:rPr>
          <w:rFonts w:ascii="Times New Roman" w:hAnsi="Times New Roman" w:cs="Times New Roman"/>
          <w:sz w:val="28"/>
          <w:szCs w:val="28"/>
        </w:rPr>
        <w:t xml:space="preserve"> у галлюцинации, двигательное возбуждение, судороги</w:t>
      </w:r>
      <w:proofErr w:type="gramStart"/>
      <w:r w:rsidRPr="00100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2F5">
        <w:rPr>
          <w:rFonts w:ascii="Times New Roman" w:hAnsi="Times New Roman" w:cs="Times New Roman"/>
          <w:sz w:val="28"/>
          <w:szCs w:val="28"/>
        </w:rPr>
        <w:t>Ослабевает серд</w:t>
      </w:r>
      <w:r>
        <w:rPr>
          <w:rFonts w:ascii="Times New Roman" w:hAnsi="Times New Roman" w:cs="Times New Roman"/>
          <w:sz w:val="28"/>
          <w:szCs w:val="28"/>
        </w:rPr>
        <w:t xml:space="preserve">ечная деятельность, снижается </w:t>
      </w:r>
      <w:r w:rsidRPr="001002F5">
        <w:rPr>
          <w:rFonts w:ascii="Times New Roman" w:hAnsi="Times New Roman" w:cs="Times New Roman"/>
          <w:sz w:val="28"/>
          <w:szCs w:val="28"/>
        </w:rPr>
        <w:t>артериальное давление,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тела.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viSt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4E3501" w:rsidRPr="004E3501" w:rsidRDefault="004E3501" w:rsidP="004E3501">
      <w:pPr>
        <w:rPr>
          <w:rFonts w:ascii="Times New Roman" w:hAnsi="Times New Roman" w:cs="Times New Roman"/>
          <w:color w:val="005024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lastRenderedPageBreak/>
        <w:t>Если больному не оказать помощь, то развивается коллапс, быстро приводящий к смерти.</w:t>
      </w:r>
    </w:p>
    <w:p w:rsidR="004E3501" w:rsidRPr="004E3501" w:rsidRDefault="004E3501" w:rsidP="004E3501">
      <w:pPr>
        <w:jc w:val="center"/>
        <w:rPr>
          <w:rFonts w:ascii="Times New Roman" w:hAnsi="Times New Roman" w:cs="Times New Roman"/>
          <w:b/>
          <w:color w:val="005024"/>
          <w:sz w:val="28"/>
          <w:szCs w:val="28"/>
        </w:rPr>
      </w:pPr>
      <w:r w:rsidRPr="004E3501">
        <w:rPr>
          <w:rFonts w:ascii="Times New Roman" w:hAnsi="Times New Roman" w:cs="Times New Roman"/>
          <w:b/>
          <w:color w:val="005024"/>
          <w:sz w:val="28"/>
          <w:szCs w:val="28"/>
        </w:rPr>
        <w:t>Помните!</w:t>
      </w:r>
    </w:p>
    <w:p w:rsidR="004E3501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 xml:space="preserve">1. Собирайте только те грибы, о которых вам точно известно, что они съедобны. </w:t>
      </w:r>
    </w:p>
    <w:p w:rsidR="004E3501" w:rsidRPr="001002F5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2. Никогда не пробуйте сырые грибы.</w:t>
      </w:r>
    </w:p>
    <w:p w:rsidR="004E3501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>Помните, что отсутствие неприятного запаха, резкого, горьковатого вкуса, не говорит о том, что перед вами съедобный гриб. У бледной поганки и мухоморов мякоть очень приятная на вкус.</w:t>
      </w:r>
    </w:p>
    <w:p w:rsidR="004E3501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 xml:space="preserve"> 3. Никогда не собирайте и не ешьте грибы перезрелые, ослизлые, червивые и испорченные.</w:t>
      </w:r>
    </w:p>
    <w:p w:rsidR="004E3501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 xml:space="preserve"> 4. Не собирайте грибы, даже заведомо съедобные в городских парках, дворах, а также вдоль автомобильных и железных дорог. Грибы способны накапливать ядовитые вещества и становиться не пригодными для употребления в пищу.</w:t>
      </w:r>
    </w:p>
    <w:p w:rsidR="004E3501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93BDCD" wp14:editId="08E54C66">
            <wp:simplePos x="0" y="0"/>
            <wp:positionH relativeFrom="column">
              <wp:posOffset>3282315</wp:posOffset>
            </wp:positionH>
            <wp:positionV relativeFrom="paragraph">
              <wp:posOffset>636905</wp:posOffset>
            </wp:positionV>
            <wp:extent cx="2993390" cy="1954530"/>
            <wp:effectExtent l="0" t="0" r="0" b="7620"/>
            <wp:wrapSquare wrapText="bothSides"/>
            <wp:docPr id="1" name="Рисунок 1" descr="http://www.michpravda.ru/sites/default/files/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hpravda.ru/sites/default/files/gri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2F5">
        <w:rPr>
          <w:rFonts w:ascii="Times New Roman" w:hAnsi="Times New Roman" w:cs="Times New Roman"/>
          <w:sz w:val="28"/>
          <w:szCs w:val="28"/>
        </w:rPr>
        <w:t xml:space="preserve"> 5. Покупайте грибы только в специально отведенных местах (на рынках, в магазинах). Не покупайте консервированные грибы, изготовленные в домашних условиях.</w:t>
      </w:r>
    </w:p>
    <w:p w:rsidR="004E3501" w:rsidRPr="001002F5" w:rsidRDefault="004E3501" w:rsidP="004E3501">
      <w:pPr>
        <w:jc w:val="both"/>
        <w:rPr>
          <w:rFonts w:ascii="Times New Roman" w:hAnsi="Times New Roman" w:cs="Times New Roman"/>
          <w:sz w:val="28"/>
          <w:szCs w:val="28"/>
        </w:rPr>
      </w:pPr>
      <w:r w:rsidRPr="001002F5">
        <w:rPr>
          <w:rFonts w:ascii="Times New Roman" w:hAnsi="Times New Roman" w:cs="Times New Roman"/>
          <w:sz w:val="28"/>
          <w:szCs w:val="28"/>
        </w:rPr>
        <w:t xml:space="preserve"> 6. Если после употребления грибов вы почувствовали себя плохо, немедленно обратитесь к врачу.</w:t>
      </w:r>
    </w:p>
    <w:p w:rsidR="004E3501" w:rsidRDefault="004E3501" w:rsidP="004E3501">
      <w:pPr>
        <w:rPr>
          <w:rFonts w:ascii="Times New Roman" w:hAnsi="Times New Roman" w:cs="Times New Roman"/>
          <w:sz w:val="28"/>
          <w:szCs w:val="28"/>
        </w:rPr>
      </w:pPr>
    </w:p>
    <w:p w:rsidR="004E3501" w:rsidRDefault="004E3501" w:rsidP="004E3501">
      <w:pPr>
        <w:rPr>
          <w:rFonts w:ascii="Times New Roman" w:hAnsi="Times New Roman" w:cs="Times New Roman"/>
          <w:sz w:val="28"/>
          <w:szCs w:val="28"/>
        </w:rPr>
      </w:pPr>
    </w:p>
    <w:p w:rsidR="004E3501" w:rsidRDefault="004E3501" w:rsidP="004E3501">
      <w:pPr>
        <w:rPr>
          <w:rFonts w:ascii="Times New Roman" w:hAnsi="Times New Roman" w:cs="Times New Roman"/>
          <w:sz w:val="28"/>
          <w:szCs w:val="28"/>
        </w:rPr>
      </w:pPr>
    </w:p>
    <w:p w:rsidR="004E3501" w:rsidRPr="004E3501" w:rsidRDefault="004E3501" w:rsidP="004E3501">
      <w:pPr>
        <w:jc w:val="center"/>
        <w:rPr>
          <w:rFonts w:ascii="Times New Roman" w:hAnsi="Times New Roman" w:cs="Times New Roman"/>
          <w:b/>
          <w:color w:val="005024"/>
          <w:sz w:val="28"/>
          <w:szCs w:val="28"/>
        </w:rPr>
      </w:pPr>
      <w:bookmarkStart w:id="0" w:name="_GoBack"/>
    </w:p>
    <w:p w:rsidR="004E3501" w:rsidRPr="004E3501" w:rsidRDefault="004E3501" w:rsidP="004E3501">
      <w:pPr>
        <w:jc w:val="center"/>
        <w:rPr>
          <w:rFonts w:ascii="Times New Roman" w:hAnsi="Times New Roman" w:cs="Times New Roman"/>
          <w:b/>
          <w:color w:val="005024"/>
          <w:sz w:val="28"/>
          <w:szCs w:val="28"/>
        </w:rPr>
      </w:pPr>
      <w:r w:rsidRPr="004E3501">
        <w:rPr>
          <w:rFonts w:ascii="Times New Roman" w:hAnsi="Times New Roman" w:cs="Times New Roman"/>
          <w:b/>
          <w:color w:val="005024"/>
          <w:sz w:val="28"/>
          <w:szCs w:val="28"/>
        </w:rPr>
        <w:t>ФБУЗ «Центр гигиены и эпидемиологии в Ростовской области»</w:t>
      </w:r>
    </w:p>
    <w:bookmarkEnd w:id="0"/>
    <w:p w:rsidR="007C3752" w:rsidRDefault="007C3752"/>
    <w:sectPr w:rsidR="007C3752" w:rsidSect="004E3501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1"/>
    <w:rsid w:val="004E3501"/>
    <w:rsid w:val="007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2016-10-20T11:24:00Z</dcterms:created>
  <dcterms:modified xsi:type="dcterms:W3CDTF">2016-10-20T11:41:00Z</dcterms:modified>
</cp:coreProperties>
</file>